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CC0" w:rsidRPr="001520EF" w:rsidRDefault="00ED5766" w:rsidP="001520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20EF">
        <w:rPr>
          <w:rFonts w:ascii="Times New Roman" w:hAnsi="Times New Roman" w:cs="Times New Roman"/>
          <w:sz w:val="28"/>
          <w:szCs w:val="28"/>
        </w:rPr>
        <w:t>Аннотация к рабочей программе</w:t>
      </w:r>
      <w:r w:rsidR="001A2A0A" w:rsidRPr="001520EF">
        <w:rPr>
          <w:rFonts w:ascii="Times New Roman" w:hAnsi="Times New Roman" w:cs="Times New Roman"/>
          <w:sz w:val="28"/>
          <w:szCs w:val="28"/>
        </w:rPr>
        <w:t xml:space="preserve"> внеурочных занятий</w:t>
      </w:r>
      <w:r w:rsidRPr="001520EF">
        <w:rPr>
          <w:rFonts w:ascii="Times New Roman" w:hAnsi="Times New Roman" w:cs="Times New Roman"/>
          <w:sz w:val="28"/>
          <w:szCs w:val="28"/>
        </w:rPr>
        <w:t xml:space="preserve"> по литературе</w:t>
      </w:r>
      <w:r w:rsidR="001A2A0A" w:rsidRPr="001520EF">
        <w:rPr>
          <w:rFonts w:ascii="Times New Roman" w:hAnsi="Times New Roman" w:cs="Times New Roman"/>
          <w:sz w:val="28"/>
          <w:szCs w:val="28"/>
        </w:rPr>
        <w:t xml:space="preserve"> «</w:t>
      </w:r>
      <w:r w:rsidR="00550C70">
        <w:rPr>
          <w:rFonts w:ascii="Times New Roman" w:hAnsi="Times New Roman" w:cs="Times New Roman"/>
          <w:sz w:val="28"/>
          <w:szCs w:val="28"/>
        </w:rPr>
        <w:t>Литература Дона</w:t>
      </w:r>
      <w:r w:rsidR="001A2A0A" w:rsidRPr="001520EF">
        <w:rPr>
          <w:rFonts w:ascii="Times New Roman" w:hAnsi="Times New Roman" w:cs="Times New Roman"/>
          <w:sz w:val="28"/>
          <w:szCs w:val="28"/>
        </w:rPr>
        <w:t xml:space="preserve">» в </w:t>
      </w:r>
      <w:r w:rsidR="00550C70">
        <w:rPr>
          <w:rFonts w:ascii="Times New Roman" w:hAnsi="Times New Roman" w:cs="Times New Roman"/>
          <w:sz w:val="28"/>
          <w:szCs w:val="28"/>
        </w:rPr>
        <w:t>6</w:t>
      </w:r>
      <w:r w:rsidRPr="001520EF">
        <w:rPr>
          <w:rFonts w:ascii="Times New Roman" w:hAnsi="Times New Roman" w:cs="Times New Roman"/>
          <w:sz w:val="28"/>
          <w:szCs w:val="28"/>
        </w:rPr>
        <w:t xml:space="preserve"> «А», «Б» классах</w:t>
      </w:r>
    </w:p>
    <w:p w:rsidR="00ED5766" w:rsidRPr="001520EF" w:rsidRDefault="00ED5766" w:rsidP="001520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20EF">
        <w:rPr>
          <w:rFonts w:ascii="Times New Roman" w:hAnsi="Times New Roman" w:cs="Times New Roman"/>
          <w:sz w:val="28"/>
          <w:szCs w:val="28"/>
        </w:rPr>
        <w:t>2019- 2020 учебный год</w:t>
      </w:r>
    </w:p>
    <w:p w:rsidR="00ED5766" w:rsidRPr="001520EF" w:rsidRDefault="00ED5766" w:rsidP="001520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0C70" w:rsidRDefault="00550C70" w:rsidP="00550C70">
      <w:pPr>
        <w:pStyle w:val="a7"/>
        <w:shd w:val="clear" w:color="auto" w:fill="FFFFFF"/>
        <w:spacing w:line="274" w:lineRule="atLeast"/>
      </w:pPr>
      <w:r>
        <w:rPr>
          <w:b/>
          <w:bCs/>
          <w:i/>
          <w:iCs/>
        </w:rPr>
        <w:t>Основная цель</w:t>
      </w:r>
      <w:r>
        <w:t xml:space="preserve"> изучения курса:</w:t>
      </w:r>
    </w:p>
    <w:p w:rsidR="00550C70" w:rsidRDefault="00550C70" w:rsidP="00550C70">
      <w:pPr>
        <w:pStyle w:val="a7"/>
      </w:pPr>
      <w:r>
        <w:t>-через приобщение школьников к поэтическому миру дон</w:t>
      </w:r>
      <w:r>
        <w:softHyphen/>
        <w:t>ского фольклора и быта казаков Дона способствовать постиже</w:t>
      </w:r>
      <w:r>
        <w:softHyphen/>
        <w:t xml:space="preserve">нию основ духовной культуры малой родины и на этой основе создавать условия для нравственного и эстетического развития личности учащегося. </w:t>
      </w:r>
    </w:p>
    <w:p w:rsidR="00550C70" w:rsidRDefault="00550C70" w:rsidP="00550C70">
      <w:pPr>
        <w:pStyle w:val="a7"/>
      </w:pPr>
      <w:r>
        <w:t>Эта цель может быть конкретизирована в следующих</w:t>
      </w:r>
      <w:r>
        <w:rPr>
          <w:b/>
          <w:bCs/>
          <w:i/>
          <w:iCs/>
        </w:rPr>
        <w:t xml:space="preserve"> задачах:</w:t>
      </w:r>
    </w:p>
    <w:p w:rsidR="00550C70" w:rsidRDefault="00550C70" w:rsidP="00550C70">
      <w:pPr>
        <w:pStyle w:val="a7"/>
      </w:pPr>
      <w:r>
        <w:t>-раскрыть художественное своеобразие, особенности языка различных жанров фольклора;</w:t>
      </w:r>
    </w:p>
    <w:p w:rsidR="00550C70" w:rsidRDefault="00550C70" w:rsidP="00550C70">
      <w:pPr>
        <w:pStyle w:val="a7"/>
      </w:pPr>
      <w:r>
        <w:t>-расширить представление о диалектах, донских говорах и их функциях в художественном тексте;</w:t>
      </w:r>
    </w:p>
    <w:p w:rsidR="00550C70" w:rsidRDefault="00550C70" w:rsidP="00550C70">
      <w:pPr>
        <w:pStyle w:val="a7"/>
      </w:pPr>
      <w:r>
        <w:t>-заложить понимание взаимосвязи лучших образцов ху</w:t>
      </w:r>
      <w:r>
        <w:softHyphen/>
        <w:t>дожественной литературы с фольклором;</w:t>
      </w:r>
    </w:p>
    <w:p w:rsidR="00550C70" w:rsidRDefault="00550C70" w:rsidP="00550C70">
      <w:pPr>
        <w:pStyle w:val="a7"/>
      </w:pPr>
      <w:r>
        <w:t>-познакомить учащихся с особенностями быта и нравов донского казачества, их нравственного потенциала;</w:t>
      </w:r>
    </w:p>
    <w:p w:rsidR="00550C70" w:rsidRDefault="00550C70" w:rsidP="00550C70">
      <w:pPr>
        <w:pStyle w:val="a7"/>
      </w:pPr>
      <w:r>
        <w:t>-развивать воображение, фантазию, творческие возмож</w:t>
      </w:r>
      <w:r>
        <w:softHyphen/>
        <w:t>ности, интерес к различным видам искусства;</w:t>
      </w:r>
    </w:p>
    <w:p w:rsidR="00550C70" w:rsidRDefault="00550C70" w:rsidP="00550C70">
      <w:pPr>
        <w:pStyle w:val="a7"/>
      </w:pPr>
      <w:r>
        <w:t xml:space="preserve">-учить </w:t>
      </w:r>
      <w:proofErr w:type="gramStart"/>
      <w:r>
        <w:t>выразительно</w:t>
      </w:r>
      <w:proofErr w:type="gramEnd"/>
      <w:r>
        <w:t xml:space="preserve"> читать произведения фольклора.</w:t>
      </w:r>
    </w:p>
    <w:p w:rsidR="00550C70" w:rsidRPr="009C3991" w:rsidRDefault="00550C70" w:rsidP="00550C7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39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программы</w:t>
      </w:r>
    </w:p>
    <w:p w:rsidR="00550C70" w:rsidRPr="009C3991" w:rsidRDefault="00550C70" w:rsidP="00550C70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991">
        <w:rPr>
          <w:rFonts w:ascii="Times New Roman" w:eastAsia="Times New Roman" w:hAnsi="Times New Roman" w:cs="Times New Roman"/>
          <w:sz w:val="24"/>
          <w:szCs w:val="24"/>
          <w:lang w:eastAsia="ru-RU"/>
        </w:rPr>
        <w:t>«Фольклор. Донская былина» - 4 часа.</w:t>
      </w:r>
    </w:p>
    <w:p w:rsidR="00550C70" w:rsidRPr="009C3991" w:rsidRDefault="00550C70" w:rsidP="00550C70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9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«Донские страницы классической русской прозы и поэзии </w:t>
      </w:r>
      <w:r w:rsidRPr="009C399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XIX</w:t>
      </w:r>
      <w:r w:rsidRPr="009C39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</w:t>
      </w:r>
      <w:r w:rsidRPr="009C39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- </w:t>
      </w:r>
      <w:r w:rsidRPr="009C3991">
        <w:rPr>
          <w:rFonts w:ascii="Times New Roman" w:eastAsia="Times New Roman" w:hAnsi="Times New Roman" w:cs="Times New Roman"/>
          <w:sz w:val="24"/>
          <w:szCs w:val="24"/>
          <w:lang w:eastAsia="ru-RU"/>
        </w:rPr>
        <w:t>5 часов.</w:t>
      </w:r>
    </w:p>
    <w:p w:rsidR="00550C70" w:rsidRPr="009C3991" w:rsidRDefault="00550C70" w:rsidP="00550C70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9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C3991">
        <w:rPr>
          <w:rFonts w:ascii="Times New Roman" w:eastAsia="Times New Roman" w:hAnsi="Times New Roman" w:cs="Times New Roman"/>
          <w:sz w:val="24"/>
          <w:szCs w:val="24"/>
          <w:lang w:eastAsia="ru-RU"/>
        </w:rPr>
        <w:t>« Донские страницы в творчестве писателей и поэтов XX века » - 3 часа.</w:t>
      </w:r>
    </w:p>
    <w:p w:rsidR="00550C70" w:rsidRPr="009C3991" w:rsidRDefault="00550C70" w:rsidP="00550C70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9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«Поэзия первой половины XX века о Доне </w:t>
      </w:r>
      <w:r w:rsidRPr="009C39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  <w:r w:rsidRPr="009C3991">
        <w:rPr>
          <w:rFonts w:ascii="Times New Roman" w:eastAsia="Times New Roman" w:hAnsi="Times New Roman" w:cs="Times New Roman"/>
          <w:sz w:val="24"/>
          <w:szCs w:val="24"/>
          <w:lang w:eastAsia="ru-RU"/>
        </w:rPr>
        <w:t>- 1 час.</w:t>
      </w:r>
    </w:p>
    <w:p w:rsidR="00550C70" w:rsidRPr="009C3991" w:rsidRDefault="00550C70" w:rsidP="00550C70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991">
        <w:rPr>
          <w:rFonts w:ascii="Times New Roman" w:eastAsia="Times New Roman" w:hAnsi="Times New Roman" w:cs="Times New Roman"/>
          <w:sz w:val="24"/>
          <w:szCs w:val="24"/>
          <w:lang w:eastAsia="ru-RU"/>
        </w:rPr>
        <w:t>«Великая Отечественная война в поэзии Дона» - 2 часа</w:t>
      </w:r>
      <w:proofErr w:type="gramStart"/>
      <w:r w:rsidRPr="009C39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550C70" w:rsidRPr="009C3991" w:rsidRDefault="00550C70" w:rsidP="00550C70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9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«Поэты Дона, «с кровавых не пришедшие с полей</w:t>
      </w:r>
      <w:r w:rsidRPr="009C39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 - </w:t>
      </w:r>
      <w:r w:rsidRPr="009C3991">
        <w:rPr>
          <w:rFonts w:ascii="Times New Roman" w:eastAsia="Times New Roman" w:hAnsi="Times New Roman" w:cs="Times New Roman"/>
          <w:sz w:val="24"/>
          <w:szCs w:val="24"/>
          <w:lang w:eastAsia="ru-RU"/>
        </w:rPr>
        <w:t>2 часа</w:t>
      </w:r>
      <w:proofErr w:type="gramStart"/>
      <w:r w:rsidRPr="009C39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E4595C" w:rsidRPr="00C867B5" w:rsidRDefault="00E4595C" w:rsidP="001520E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E4595C" w:rsidRPr="00C867B5" w:rsidRDefault="00E4595C" w:rsidP="001520EF">
      <w:pPr>
        <w:pStyle w:val="a6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bookmarkStart w:id="0" w:name="_GoBack"/>
      <w:r w:rsidRPr="00C867B5">
        <w:rPr>
          <w:rFonts w:ascii="Times New Roman" w:eastAsia="Times New Roman" w:hAnsi="Times New Roman"/>
          <w:b/>
          <w:sz w:val="24"/>
          <w:szCs w:val="28"/>
          <w:lang w:eastAsia="ru-RU"/>
        </w:rPr>
        <w:t>Место предмета в учебном плане.</w:t>
      </w:r>
    </w:p>
    <w:p w:rsidR="00E4595C" w:rsidRPr="00C867B5" w:rsidRDefault="00E4595C" w:rsidP="001520EF">
      <w:pPr>
        <w:pStyle w:val="2"/>
        <w:tabs>
          <w:tab w:val="left" w:pos="708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ascii="Times New Roman" w:hAnsi="Times New Roman" w:cs="Times New Roman"/>
          <w:b/>
          <w:kern w:val="2"/>
          <w:sz w:val="24"/>
          <w:szCs w:val="28"/>
        </w:rPr>
      </w:pPr>
      <w:r w:rsidRPr="00C867B5">
        <w:rPr>
          <w:rFonts w:ascii="Times New Roman" w:hAnsi="Times New Roman" w:cs="Times New Roman"/>
          <w:sz w:val="24"/>
          <w:szCs w:val="28"/>
        </w:rPr>
        <w:t>Для занятий  внеурочной деятельностью курса «</w:t>
      </w:r>
      <w:r w:rsidR="00550C70">
        <w:rPr>
          <w:rFonts w:ascii="Times New Roman" w:hAnsi="Times New Roman" w:cs="Times New Roman"/>
          <w:sz w:val="24"/>
          <w:szCs w:val="28"/>
        </w:rPr>
        <w:t>Литература Дона</w:t>
      </w:r>
      <w:r w:rsidRPr="00C867B5">
        <w:rPr>
          <w:rFonts w:ascii="Times New Roman" w:hAnsi="Times New Roman" w:cs="Times New Roman"/>
          <w:sz w:val="24"/>
          <w:szCs w:val="28"/>
        </w:rPr>
        <w:t xml:space="preserve">» в </w:t>
      </w:r>
      <w:r w:rsidR="00550C70">
        <w:rPr>
          <w:rFonts w:ascii="Times New Roman" w:hAnsi="Times New Roman" w:cs="Times New Roman"/>
          <w:sz w:val="24"/>
          <w:szCs w:val="28"/>
        </w:rPr>
        <w:t>6</w:t>
      </w:r>
      <w:r w:rsidRPr="00C867B5">
        <w:rPr>
          <w:rFonts w:ascii="Times New Roman" w:hAnsi="Times New Roman" w:cs="Times New Roman"/>
          <w:sz w:val="24"/>
          <w:szCs w:val="28"/>
        </w:rPr>
        <w:t xml:space="preserve"> классах отводится 17 часов, из расчета 0</w:t>
      </w:r>
      <w:r w:rsidR="00550C70">
        <w:rPr>
          <w:rFonts w:ascii="Times New Roman" w:hAnsi="Times New Roman" w:cs="Times New Roman"/>
          <w:sz w:val="24"/>
          <w:szCs w:val="28"/>
        </w:rPr>
        <w:t xml:space="preserve">,5 учебного часа в неделю. </w:t>
      </w:r>
      <w:r w:rsidRPr="00C867B5">
        <w:rPr>
          <w:rFonts w:ascii="Times New Roman" w:hAnsi="Times New Roman" w:cs="Times New Roman"/>
          <w:sz w:val="24"/>
          <w:szCs w:val="28"/>
        </w:rPr>
        <w:t>Согласно календарному учебному графику и расписанию уроков на 2019 - 2020 учебный год в МБОУ Тацинская СОШ № 3 курс программы реализуется за 17 часов.</w:t>
      </w:r>
    </w:p>
    <w:bookmarkEnd w:id="0"/>
    <w:p w:rsidR="00E4595C" w:rsidRPr="00C867B5" w:rsidRDefault="00E4595C" w:rsidP="001520E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E4595C" w:rsidRPr="00C867B5" w:rsidRDefault="00550C70" w:rsidP="001520EF">
      <w:pPr>
        <w:pStyle w:val="a4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Составитель</w:t>
      </w:r>
      <w:r w:rsidR="00E4595C" w:rsidRPr="00C867B5">
        <w:rPr>
          <w:rFonts w:ascii="Times New Roman" w:hAnsi="Times New Roman"/>
          <w:b/>
          <w:sz w:val="24"/>
          <w:szCs w:val="28"/>
        </w:rPr>
        <w:t xml:space="preserve">: </w:t>
      </w:r>
      <w:r w:rsidR="00E4595C" w:rsidRPr="00C867B5">
        <w:rPr>
          <w:rFonts w:ascii="Times New Roman" w:hAnsi="Times New Roman"/>
          <w:sz w:val="24"/>
          <w:szCs w:val="28"/>
        </w:rPr>
        <w:t>Костенюкова Нина Васильевна, учитель русского языка и литературы</w:t>
      </w:r>
    </w:p>
    <w:p w:rsidR="00E4595C" w:rsidRPr="00C867B5" w:rsidRDefault="00E4595C" w:rsidP="001520E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4595C" w:rsidRPr="00C867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52C5F"/>
    <w:multiLevelType w:val="multilevel"/>
    <w:tmpl w:val="0E22B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BD44BF"/>
    <w:multiLevelType w:val="hybridMultilevel"/>
    <w:tmpl w:val="CD4ED69A"/>
    <w:lvl w:ilvl="0" w:tplc="7548DB50">
      <w:start w:val="1"/>
      <w:numFmt w:val="decimal"/>
      <w:lvlText w:val="%1."/>
      <w:lvlJc w:val="left"/>
      <w:pPr>
        <w:ind w:left="928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661BEA"/>
    <w:multiLevelType w:val="multilevel"/>
    <w:tmpl w:val="31DAF8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FCA7646"/>
    <w:multiLevelType w:val="hybridMultilevel"/>
    <w:tmpl w:val="54CCA57E"/>
    <w:lvl w:ilvl="0" w:tplc="2438C28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444"/>
    <w:rsid w:val="00131FD7"/>
    <w:rsid w:val="001520EF"/>
    <w:rsid w:val="00190444"/>
    <w:rsid w:val="001A2A0A"/>
    <w:rsid w:val="00550C70"/>
    <w:rsid w:val="00A36CC0"/>
    <w:rsid w:val="00AB393D"/>
    <w:rsid w:val="00B25F0D"/>
    <w:rsid w:val="00BD5BBD"/>
    <w:rsid w:val="00C867B5"/>
    <w:rsid w:val="00E4595C"/>
    <w:rsid w:val="00ED5766"/>
    <w:rsid w:val="00ED5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8">
    <w:name w:val="c138"/>
    <w:basedOn w:val="a"/>
    <w:rsid w:val="00ED57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ED5766"/>
  </w:style>
  <w:style w:type="paragraph" w:customStyle="1" w:styleId="c135">
    <w:name w:val="c135"/>
    <w:basedOn w:val="a"/>
    <w:rsid w:val="00ED57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D5766"/>
  </w:style>
  <w:style w:type="table" w:styleId="a3">
    <w:name w:val="Table Grid"/>
    <w:basedOn w:val="a1"/>
    <w:uiPriority w:val="59"/>
    <w:rsid w:val="00ED57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ED5A8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basedOn w:val="a0"/>
    <w:link w:val="a4"/>
    <w:uiPriority w:val="1"/>
    <w:locked/>
    <w:rsid w:val="00ED5A88"/>
    <w:rPr>
      <w:rFonts w:ascii="Calibri" w:eastAsia="Times New Roman" w:hAnsi="Calibri" w:cs="Times New Roman"/>
      <w:lang w:eastAsia="ru-RU"/>
    </w:rPr>
  </w:style>
  <w:style w:type="paragraph" w:customStyle="1" w:styleId="1">
    <w:name w:val="Абзац списка1"/>
    <w:basedOn w:val="a"/>
    <w:rsid w:val="001A2A0A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">
    <w:name w:val="стиль2"/>
    <w:basedOn w:val="a"/>
    <w:rsid w:val="001A2A0A"/>
    <w:pPr>
      <w:autoSpaceDE w:val="0"/>
      <w:autoSpaceDN w:val="0"/>
      <w:adjustRightInd w:val="0"/>
      <w:spacing w:before="100" w:after="10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6">
    <w:name w:val="List Paragraph"/>
    <w:basedOn w:val="a"/>
    <w:qFormat/>
    <w:rsid w:val="00E4595C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17">
    <w:name w:val="c17"/>
    <w:basedOn w:val="a"/>
    <w:rsid w:val="001520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1520EF"/>
  </w:style>
  <w:style w:type="character" w:customStyle="1" w:styleId="c22">
    <w:name w:val="c22"/>
    <w:basedOn w:val="a0"/>
    <w:rsid w:val="001520EF"/>
  </w:style>
  <w:style w:type="paragraph" w:styleId="a7">
    <w:name w:val="Normal (Web)"/>
    <w:basedOn w:val="a"/>
    <w:uiPriority w:val="99"/>
    <w:semiHidden/>
    <w:unhideWhenUsed/>
    <w:rsid w:val="00550C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8">
    <w:name w:val="c138"/>
    <w:basedOn w:val="a"/>
    <w:rsid w:val="00ED57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ED5766"/>
  </w:style>
  <w:style w:type="paragraph" w:customStyle="1" w:styleId="c135">
    <w:name w:val="c135"/>
    <w:basedOn w:val="a"/>
    <w:rsid w:val="00ED57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D5766"/>
  </w:style>
  <w:style w:type="table" w:styleId="a3">
    <w:name w:val="Table Grid"/>
    <w:basedOn w:val="a1"/>
    <w:uiPriority w:val="59"/>
    <w:rsid w:val="00ED57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ED5A8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basedOn w:val="a0"/>
    <w:link w:val="a4"/>
    <w:uiPriority w:val="1"/>
    <w:locked/>
    <w:rsid w:val="00ED5A88"/>
    <w:rPr>
      <w:rFonts w:ascii="Calibri" w:eastAsia="Times New Roman" w:hAnsi="Calibri" w:cs="Times New Roman"/>
      <w:lang w:eastAsia="ru-RU"/>
    </w:rPr>
  </w:style>
  <w:style w:type="paragraph" w:customStyle="1" w:styleId="1">
    <w:name w:val="Абзац списка1"/>
    <w:basedOn w:val="a"/>
    <w:rsid w:val="001A2A0A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">
    <w:name w:val="стиль2"/>
    <w:basedOn w:val="a"/>
    <w:rsid w:val="001A2A0A"/>
    <w:pPr>
      <w:autoSpaceDE w:val="0"/>
      <w:autoSpaceDN w:val="0"/>
      <w:adjustRightInd w:val="0"/>
      <w:spacing w:before="100" w:after="10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6">
    <w:name w:val="List Paragraph"/>
    <w:basedOn w:val="a"/>
    <w:qFormat/>
    <w:rsid w:val="00E4595C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17">
    <w:name w:val="c17"/>
    <w:basedOn w:val="a"/>
    <w:rsid w:val="001520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1520EF"/>
  </w:style>
  <w:style w:type="character" w:customStyle="1" w:styleId="c22">
    <w:name w:val="c22"/>
    <w:basedOn w:val="a0"/>
    <w:rsid w:val="001520EF"/>
  </w:style>
  <w:style w:type="paragraph" w:styleId="a7">
    <w:name w:val="Normal (Web)"/>
    <w:basedOn w:val="a"/>
    <w:uiPriority w:val="99"/>
    <w:semiHidden/>
    <w:unhideWhenUsed/>
    <w:rsid w:val="00550C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2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KABINET17</dc:creator>
  <cp:keywords/>
  <dc:description/>
  <cp:lastModifiedBy>KAB12</cp:lastModifiedBy>
  <cp:revision>9</cp:revision>
  <dcterms:created xsi:type="dcterms:W3CDTF">2019-10-17T11:47:00Z</dcterms:created>
  <dcterms:modified xsi:type="dcterms:W3CDTF">2019-10-18T09:36:00Z</dcterms:modified>
</cp:coreProperties>
</file>